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after="0" w:before="0" w:line="240" w:lineRule="auto"/>
        <w:jc w:val="center"/>
        <w:rPr>
          <w:color w:val="283c46"/>
          <w:sz w:val="24"/>
          <w:szCs w:val="24"/>
        </w:rPr>
      </w:pPr>
      <w:bookmarkStart w:colFirst="0" w:colLast="0" w:name="_dnpehb3ebkxi" w:id="0"/>
      <w:bookmarkEnd w:id="0"/>
      <w:r w:rsidDel="00000000" w:rsidR="00000000" w:rsidRPr="00000000">
        <w:rPr>
          <w:b w:val="1"/>
          <w:color w:val="283c46"/>
          <w:sz w:val="60"/>
          <w:szCs w:val="60"/>
          <w:rtl w:val="0"/>
        </w:rPr>
        <w:t xml:space="preserve">Julian PTO Meeting - 2/21/24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="240" w:lineRule="auto"/>
        <w:rPr>
          <w:b w:val="1"/>
          <w:color w:val="283c4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240" w:lineRule="auto"/>
        <w:rPr>
          <w:b w:val="1"/>
          <w:color w:val="283c46"/>
          <w:sz w:val="24"/>
          <w:szCs w:val="24"/>
        </w:rPr>
      </w:pPr>
      <w:r w:rsidDel="00000000" w:rsidR="00000000" w:rsidRPr="00000000">
        <w:rPr>
          <w:b w:val="1"/>
          <w:color w:val="283c46"/>
          <w:sz w:val="24"/>
          <w:szCs w:val="24"/>
          <w:rtl w:val="0"/>
        </w:rPr>
        <w:t xml:space="preserve">Approval of Minutes</w:t>
      </w:r>
    </w:p>
    <w:p w:rsidR="00000000" w:rsidDel="00000000" w:rsidP="00000000" w:rsidRDefault="00000000" w:rsidRPr="00000000" w14:paraId="00000004">
      <w:pPr>
        <w:spacing w:after="0" w:before="0" w:line="240" w:lineRule="auto"/>
        <w:rPr>
          <w:b w:val="1"/>
          <w:color w:val="283c4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240" w:lineRule="auto"/>
        <w:rPr>
          <w:b w:val="1"/>
          <w:color w:val="283c46"/>
          <w:sz w:val="24"/>
          <w:szCs w:val="24"/>
        </w:rPr>
      </w:pPr>
      <w:r w:rsidDel="00000000" w:rsidR="00000000" w:rsidRPr="00000000">
        <w:rPr>
          <w:b w:val="1"/>
          <w:color w:val="283c46"/>
          <w:sz w:val="24"/>
          <w:szCs w:val="24"/>
          <w:rtl w:val="0"/>
        </w:rPr>
        <w:t xml:space="preserve">Principal’s Report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spacing w:after="0" w:before="0" w:line="240" w:lineRule="auto"/>
        <w:ind w:left="720" w:hanging="720"/>
      </w:pPr>
      <w:r w:rsidDel="00000000" w:rsidR="00000000" w:rsidRPr="00000000">
        <w:rPr>
          <w:color w:val="283c46"/>
          <w:sz w:val="24"/>
          <w:szCs w:val="24"/>
          <w:rtl w:val="0"/>
        </w:rPr>
        <w:t xml:space="preserve">Stakeholder Meeting Dates: Pedestrian Safety Around Julian Middle School Campus with Village Officials (Mr. Lee)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spacing w:after="0" w:before="0" w:line="240" w:lineRule="auto"/>
        <w:ind w:left="720" w:hanging="720"/>
      </w:pPr>
      <w:r w:rsidDel="00000000" w:rsidR="00000000" w:rsidRPr="00000000">
        <w:rPr>
          <w:color w:val="283c46"/>
          <w:sz w:val="24"/>
          <w:szCs w:val="24"/>
          <w:rtl w:val="0"/>
        </w:rPr>
        <w:t xml:space="preserve">Ongoing Collaboration and Support  (Mr. Lee)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pacing w:after="0" w:before="0" w:line="240" w:lineRule="auto"/>
        <w:ind w:left="720" w:hanging="720"/>
      </w:pPr>
      <w:r w:rsidDel="00000000" w:rsidR="00000000" w:rsidRPr="00000000">
        <w:rPr>
          <w:color w:val="283c46"/>
          <w:sz w:val="24"/>
          <w:szCs w:val="24"/>
          <w:rtl w:val="0"/>
        </w:rPr>
        <w:t xml:space="preserve">Discussion of Improving Outdoor Julian Space at Recess, possible Gaga pit (PTO)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pacing w:after="0" w:before="0" w:line="240" w:lineRule="auto"/>
        <w:ind w:left="720" w:hanging="720"/>
      </w:pPr>
      <w:r w:rsidDel="00000000" w:rsidR="00000000" w:rsidRPr="00000000">
        <w:rPr>
          <w:color w:val="283c46"/>
          <w:sz w:val="24"/>
          <w:szCs w:val="24"/>
          <w:rtl w:val="0"/>
        </w:rPr>
        <w:t xml:space="preserve">Question on New Turf After-School Policy (PTO)</w:t>
      </w:r>
    </w:p>
    <w:p w:rsidR="00000000" w:rsidDel="00000000" w:rsidP="00000000" w:rsidRDefault="00000000" w:rsidRPr="00000000" w14:paraId="0000000A">
      <w:pPr>
        <w:spacing w:after="0" w:before="0" w:line="240" w:lineRule="auto"/>
        <w:rPr>
          <w:b w:val="1"/>
          <w:color w:val="283c4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0" w:line="240" w:lineRule="auto"/>
        <w:rPr>
          <w:b w:val="1"/>
          <w:color w:val="283c46"/>
          <w:sz w:val="24"/>
          <w:szCs w:val="24"/>
        </w:rPr>
      </w:pPr>
      <w:r w:rsidDel="00000000" w:rsidR="00000000" w:rsidRPr="00000000">
        <w:rPr>
          <w:b w:val="1"/>
          <w:color w:val="283c46"/>
          <w:sz w:val="24"/>
          <w:szCs w:val="24"/>
          <w:rtl w:val="0"/>
        </w:rPr>
        <w:t xml:space="preserve">Treasurer’s Report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pacing w:after="0" w:before="0" w:line="240" w:lineRule="auto"/>
        <w:ind w:left="720" w:hanging="720"/>
      </w:pPr>
      <w:r w:rsidDel="00000000" w:rsidR="00000000" w:rsidRPr="00000000">
        <w:rPr>
          <w:color w:val="283c46"/>
          <w:sz w:val="24"/>
          <w:szCs w:val="24"/>
          <w:rtl w:val="0"/>
        </w:rPr>
        <w:t xml:space="preserve">Any additional items to approve?</w:t>
      </w:r>
    </w:p>
    <w:p w:rsidR="00000000" w:rsidDel="00000000" w:rsidP="00000000" w:rsidRDefault="00000000" w:rsidRPr="00000000" w14:paraId="0000000D">
      <w:pPr>
        <w:spacing w:after="0" w:before="0" w:line="240" w:lineRule="auto"/>
        <w:rPr>
          <w:b w:val="1"/>
          <w:color w:val="283c4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0" w:line="240" w:lineRule="auto"/>
        <w:rPr>
          <w:b w:val="1"/>
          <w:color w:val="283c46"/>
          <w:sz w:val="24"/>
          <w:szCs w:val="24"/>
        </w:rPr>
      </w:pPr>
      <w:r w:rsidDel="00000000" w:rsidR="00000000" w:rsidRPr="00000000">
        <w:rPr>
          <w:b w:val="1"/>
          <w:color w:val="283c46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before="0" w:line="240" w:lineRule="auto"/>
        <w:ind w:left="720" w:hanging="720"/>
      </w:pPr>
      <w:r w:rsidDel="00000000" w:rsidR="00000000" w:rsidRPr="00000000">
        <w:rPr>
          <w:color w:val="283c46"/>
          <w:sz w:val="24"/>
          <w:szCs w:val="24"/>
          <w:rtl w:val="0"/>
        </w:rPr>
        <w:t xml:space="preserve">Student Leadership Team - Sneaker Ball in March</w:t>
      </w:r>
    </w:p>
    <w:p w:rsidR="00000000" w:rsidDel="00000000" w:rsidP="00000000" w:rsidRDefault="00000000" w:rsidRPr="00000000" w14:paraId="00000010">
      <w:pPr>
        <w:spacing w:after="0" w:before="0" w:line="240" w:lineRule="auto"/>
        <w:rPr>
          <w:b w:val="1"/>
          <w:color w:val="283c4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="240" w:lineRule="auto"/>
        <w:rPr>
          <w:b w:val="1"/>
          <w:color w:val="283c46"/>
          <w:sz w:val="24"/>
          <w:szCs w:val="24"/>
        </w:rPr>
      </w:pPr>
      <w:r w:rsidDel="00000000" w:rsidR="00000000" w:rsidRPr="00000000">
        <w:rPr>
          <w:b w:val="1"/>
          <w:color w:val="283c46"/>
          <w:sz w:val="24"/>
          <w:szCs w:val="24"/>
          <w:rtl w:val="0"/>
        </w:rPr>
        <w:t xml:space="preserve">Committee Reports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before="0" w:line="240" w:lineRule="auto"/>
        <w:ind w:left="720" w:hanging="720"/>
      </w:pPr>
      <w:r w:rsidDel="00000000" w:rsidR="00000000" w:rsidRPr="00000000">
        <w:rPr>
          <w:color w:val="283c46"/>
          <w:sz w:val="24"/>
          <w:szCs w:val="24"/>
          <w:rtl w:val="0"/>
        </w:rPr>
        <w:t xml:space="preserve">Volunteer Outreach - Dates for Rising 6th Grade Events at Julian, Outreach to Beye, Longfellow, Mann and Irving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before="0" w:line="240" w:lineRule="auto"/>
        <w:ind w:left="720" w:hanging="720"/>
      </w:pPr>
      <w:r w:rsidDel="00000000" w:rsidR="00000000" w:rsidRPr="00000000">
        <w:rPr>
          <w:color w:val="283c46"/>
          <w:sz w:val="24"/>
          <w:szCs w:val="24"/>
          <w:rtl w:val="0"/>
        </w:rPr>
        <w:t xml:space="preserve">Donuts for DC/8th Grade DC Trip Funding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before="0" w:line="240" w:lineRule="auto"/>
        <w:ind w:left="720" w:hanging="720"/>
      </w:pPr>
      <w:r w:rsidDel="00000000" w:rsidR="00000000" w:rsidRPr="00000000">
        <w:rPr>
          <w:color w:val="283c46"/>
          <w:sz w:val="24"/>
          <w:szCs w:val="24"/>
          <w:rtl w:val="0"/>
        </w:rPr>
        <w:t xml:space="preserve">Communications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before="0" w:line="240" w:lineRule="auto"/>
        <w:ind w:left="720" w:hanging="720"/>
      </w:pPr>
      <w:r w:rsidDel="00000000" w:rsidR="00000000" w:rsidRPr="00000000">
        <w:rPr>
          <w:color w:val="283c46"/>
          <w:sz w:val="24"/>
          <w:szCs w:val="24"/>
          <w:rtl w:val="0"/>
        </w:rPr>
        <w:t xml:space="preserve">Lunch Program</w:t>
      </w:r>
    </w:p>
    <w:p w:rsidR="00000000" w:rsidDel="00000000" w:rsidP="00000000" w:rsidRDefault="00000000" w:rsidRPr="00000000" w14:paraId="00000016">
      <w:pPr>
        <w:spacing w:after="0" w:before="0" w:line="240" w:lineRule="auto"/>
        <w:rPr>
          <w:b w:val="1"/>
          <w:color w:val="283c4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0" w:line="240" w:lineRule="auto"/>
        <w:rPr>
          <w:b w:val="1"/>
          <w:color w:val="283c46"/>
          <w:sz w:val="24"/>
          <w:szCs w:val="24"/>
        </w:rPr>
      </w:pPr>
      <w:r w:rsidDel="00000000" w:rsidR="00000000" w:rsidRPr="00000000">
        <w:rPr>
          <w:b w:val="1"/>
          <w:color w:val="283c46"/>
          <w:sz w:val="24"/>
          <w:szCs w:val="24"/>
          <w:rtl w:val="0"/>
        </w:rPr>
        <w:t xml:space="preserve">NAMI Presentation on Supporting Student Mental Health - 7pm</w:t>
      </w:r>
    </w:p>
    <w:p w:rsidR="00000000" w:rsidDel="00000000" w:rsidP="00000000" w:rsidRDefault="00000000" w:rsidRPr="00000000" w14:paraId="00000018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83c46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83c46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83c46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83c46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